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F12938" w:rsidRDefault="00867E98" w:rsidP="003B644E">
      <w:pPr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F1293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67E98" w:rsidRPr="00F12938" w:rsidRDefault="00867E98" w:rsidP="003B644E">
      <w:pPr>
        <w:spacing w:after="0"/>
        <w:ind w:left="-142" w:right="-143"/>
        <w:jc w:val="center"/>
        <w:rPr>
          <w:rFonts w:ascii="Times New Roman" w:hAnsi="Times New Roman"/>
          <w:sz w:val="24"/>
          <w:szCs w:val="24"/>
        </w:rPr>
      </w:pPr>
      <w:r w:rsidRPr="00F12938">
        <w:rPr>
          <w:rFonts w:ascii="Times New Roman" w:hAnsi="Times New Roman"/>
          <w:sz w:val="24"/>
          <w:szCs w:val="24"/>
        </w:rPr>
        <w:t>к проекту решения о внесении изменений в решение Совета МО «О бюджете МО ГО «Усинск» на 20</w:t>
      </w:r>
      <w:r w:rsidR="005471CB" w:rsidRPr="00F12938">
        <w:rPr>
          <w:rFonts w:ascii="Times New Roman" w:hAnsi="Times New Roman"/>
          <w:sz w:val="24"/>
          <w:szCs w:val="24"/>
        </w:rPr>
        <w:t>2</w:t>
      </w:r>
      <w:r w:rsidR="0067407F" w:rsidRPr="00F12938">
        <w:rPr>
          <w:rFonts w:ascii="Times New Roman" w:hAnsi="Times New Roman"/>
          <w:sz w:val="24"/>
          <w:szCs w:val="24"/>
        </w:rPr>
        <w:t>3</w:t>
      </w:r>
      <w:r w:rsidRPr="00F12938">
        <w:rPr>
          <w:rFonts w:ascii="Times New Roman" w:hAnsi="Times New Roman"/>
          <w:sz w:val="24"/>
          <w:szCs w:val="24"/>
        </w:rPr>
        <w:t xml:space="preserve"> год</w:t>
      </w:r>
      <w:r w:rsidR="00423799" w:rsidRPr="00F12938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67407F" w:rsidRPr="00F12938">
        <w:rPr>
          <w:rFonts w:ascii="Times New Roman" w:hAnsi="Times New Roman"/>
          <w:sz w:val="24"/>
          <w:szCs w:val="24"/>
        </w:rPr>
        <w:t>4</w:t>
      </w:r>
      <w:r w:rsidR="00E17BA4" w:rsidRPr="00F12938">
        <w:rPr>
          <w:rFonts w:ascii="Times New Roman" w:hAnsi="Times New Roman"/>
          <w:sz w:val="24"/>
          <w:szCs w:val="24"/>
        </w:rPr>
        <w:t xml:space="preserve"> </w:t>
      </w:r>
      <w:r w:rsidR="00F56FEF" w:rsidRPr="00F12938">
        <w:rPr>
          <w:rFonts w:ascii="Times New Roman" w:hAnsi="Times New Roman"/>
          <w:sz w:val="24"/>
          <w:szCs w:val="24"/>
        </w:rPr>
        <w:t>и 20</w:t>
      </w:r>
      <w:r w:rsidR="00423799" w:rsidRPr="00F12938">
        <w:rPr>
          <w:rFonts w:ascii="Times New Roman" w:hAnsi="Times New Roman"/>
          <w:sz w:val="24"/>
          <w:szCs w:val="24"/>
        </w:rPr>
        <w:t>2</w:t>
      </w:r>
      <w:r w:rsidR="0067407F" w:rsidRPr="00F12938">
        <w:rPr>
          <w:rFonts w:ascii="Times New Roman" w:hAnsi="Times New Roman"/>
          <w:sz w:val="24"/>
          <w:szCs w:val="24"/>
        </w:rPr>
        <w:t>5</w:t>
      </w:r>
      <w:r w:rsidR="00F56FEF" w:rsidRPr="00F12938">
        <w:rPr>
          <w:rFonts w:ascii="Times New Roman" w:hAnsi="Times New Roman"/>
          <w:sz w:val="24"/>
          <w:szCs w:val="24"/>
        </w:rPr>
        <w:t xml:space="preserve"> годов»</w:t>
      </w:r>
    </w:p>
    <w:p w:rsidR="00CD4E4B" w:rsidRPr="00F12938" w:rsidRDefault="00CD4E4B" w:rsidP="003B644E">
      <w:pPr>
        <w:spacing w:after="0"/>
        <w:ind w:left="-142" w:right="-143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D8737D" w:rsidRPr="00F12938" w:rsidRDefault="00D8737D" w:rsidP="003B644E">
      <w:pPr>
        <w:spacing w:after="0"/>
        <w:ind w:left="-142" w:right="-14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2938">
        <w:rPr>
          <w:rFonts w:ascii="Times New Roman" w:hAnsi="Times New Roman"/>
          <w:b/>
          <w:sz w:val="24"/>
          <w:szCs w:val="24"/>
          <w:u w:val="single"/>
        </w:rPr>
        <w:t>Изменения по 20</w:t>
      </w:r>
      <w:r w:rsidR="00777B58" w:rsidRPr="00F12938">
        <w:rPr>
          <w:rFonts w:ascii="Times New Roman" w:hAnsi="Times New Roman"/>
          <w:b/>
          <w:sz w:val="24"/>
          <w:szCs w:val="24"/>
          <w:u w:val="single"/>
        </w:rPr>
        <w:t>2</w:t>
      </w:r>
      <w:r w:rsidR="004F3177" w:rsidRPr="00F12938">
        <w:rPr>
          <w:rFonts w:ascii="Times New Roman" w:hAnsi="Times New Roman"/>
          <w:b/>
          <w:sz w:val="24"/>
          <w:szCs w:val="24"/>
          <w:u w:val="single"/>
        </w:rPr>
        <w:t>3</w:t>
      </w:r>
      <w:r w:rsidR="000F1510" w:rsidRPr="00F129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12938">
        <w:rPr>
          <w:rFonts w:ascii="Times New Roman" w:hAnsi="Times New Roman"/>
          <w:b/>
          <w:sz w:val="24"/>
          <w:szCs w:val="24"/>
          <w:u w:val="single"/>
        </w:rPr>
        <w:t>году</w:t>
      </w:r>
    </w:p>
    <w:p w:rsidR="001C3C28" w:rsidRPr="00F12938" w:rsidRDefault="001C3C28" w:rsidP="003B644E">
      <w:pPr>
        <w:spacing w:after="0"/>
        <w:ind w:left="-142" w:right="-14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783F" w:rsidRPr="00F12938" w:rsidRDefault="00577F79" w:rsidP="00CD42A9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F12938">
        <w:rPr>
          <w:rFonts w:ascii="Times New Roman" w:hAnsi="Times New Roman"/>
          <w:b/>
          <w:sz w:val="24"/>
          <w:szCs w:val="24"/>
        </w:rPr>
        <w:t>Доходную часть</w:t>
      </w:r>
      <w:r w:rsidRPr="00F12938">
        <w:rPr>
          <w:rFonts w:ascii="Times New Roman" w:hAnsi="Times New Roman"/>
          <w:sz w:val="24"/>
          <w:szCs w:val="24"/>
        </w:rPr>
        <w:t xml:space="preserve"> бюджета предлагается </w:t>
      </w:r>
      <w:r w:rsidR="00CD42A9" w:rsidRPr="00F12938">
        <w:rPr>
          <w:rFonts w:ascii="Times New Roman" w:hAnsi="Times New Roman"/>
          <w:sz w:val="24"/>
          <w:szCs w:val="24"/>
        </w:rPr>
        <w:t xml:space="preserve">уменьшить </w:t>
      </w:r>
      <w:r w:rsidRPr="00F12938">
        <w:rPr>
          <w:rFonts w:ascii="Times New Roman" w:hAnsi="Times New Roman"/>
          <w:sz w:val="24"/>
          <w:szCs w:val="24"/>
        </w:rPr>
        <w:t xml:space="preserve"> на </w:t>
      </w:r>
      <w:r w:rsidR="00CD42A9" w:rsidRPr="00F12938">
        <w:rPr>
          <w:rFonts w:ascii="Times New Roman" w:hAnsi="Times New Roman"/>
          <w:b/>
          <w:sz w:val="24"/>
          <w:szCs w:val="24"/>
        </w:rPr>
        <w:t>2 280,8</w:t>
      </w:r>
      <w:r w:rsidR="00D13B54" w:rsidRPr="00F129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3931" w:rsidRPr="00F12938">
        <w:rPr>
          <w:rFonts w:ascii="Times New Roman" w:hAnsi="Times New Roman"/>
          <w:b/>
          <w:sz w:val="24"/>
          <w:szCs w:val="24"/>
        </w:rPr>
        <w:t>тыс. рублей</w:t>
      </w:r>
      <w:r w:rsidR="00253931" w:rsidRPr="00F12938">
        <w:rPr>
          <w:rFonts w:ascii="Times New Roman" w:hAnsi="Times New Roman"/>
          <w:sz w:val="24"/>
          <w:szCs w:val="24"/>
        </w:rPr>
        <w:t xml:space="preserve">, </w:t>
      </w:r>
      <w:r w:rsidR="00CD42A9" w:rsidRPr="00F12938">
        <w:rPr>
          <w:rFonts w:ascii="Times New Roman" w:hAnsi="Times New Roman"/>
          <w:sz w:val="24"/>
          <w:szCs w:val="24"/>
        </w:rPr>
        <w:t>з</w:t>
      </w:r>
      <w:r w:rsidR="006C4FF3" w:rsidRPr="00F12938">
        <w:rPr>
          <w:rFonts w:ascii="Times New Roman" w:hAnsi="Times New Roman"/>
          <w:sz w:val="24"/>
          <w:szCs w:val="24"/>
        </w:rPr>
        <w:t xml:space="preserve">а счет </w:t>
      </w:r>
      <w:r w:rsidR="00CD42A9" w:rsidRPr="00F12938">
        <w:rPr>
          <w:rFonts w:ascii="Times New Roman" w:hAnsi="Times New Roman"/>
          <w:sz w:val="24"/>
          <w:szCs w:val="24"/>
        </w:rPr>
        <w:t>сокращения</w:t>
      </w:r>
      <w:r w:rsidR="006C4FF3" w:rsidRPr="00F12938">
        <w:rPr>
          <w:rFonts w:ascii="Times New Roman" w:hAnsi="Times New Roman"/>
          <w:sz w:val="24"/>
          <w:szCs w:val="24"/>
        </w:rPr>
        <w:t xml:space="preserve"> </w:t>
      </w:r>
      <w:r w:rsidR="00C50394" w:rsidRPr="00F12938">
        <w:rPr>
          <w:rFonts w:ascii="Times New Roman" w:hAnsi="Times New Roman"/>
          <w:sz w:val="24"/>
          <w:szCs w:val="24"/>
        </w:rPr>
        <w:t>о</w:t>
      </w:r>
      <w:r w:rsidR="00C9783F" w:rsidRPr="00F12938">
        <w:rPr>
          <w:rFonts w:ascii="Times New Roman" w:hAnsi="Times New Roman"/>
          <w:sz w:val="24"/>
          <w:szCs w:val="24"/>
        </w:rPr>
        <w:t xml:space="preserve">бъема предоставляемых бюджету МО ГО «Усинск» </w:t>
      </w:r>
      <w:r w:rsidR="002C0A87" w:rsidRPr="00F12938">
        <w:rPr>
          <w:rFonts w:ascii="Times New Roman" w:hAnsi="Times New Roman"/>
          <w:sz w:val="24"/>
          <w:szCs w:val="24"/>
        </w:rPr>
        <w:t>межбюджетных трансфертов</w:t>
      </w:r>
      <w:r w:rsidR="000561D0" w:rsidRPr="00F12938">
        <w:rPr>
          <w:rFonts w:ascii="Times New Roman" w:hAnsi="Times New Roman"/>
          <w:sz w:val="24"/>
          <w:szCs w:val="24"/>
        </w:rPr>
        <w:t xml:space="preserve"> (включая гранты)</w:t>
      </w:r>
      <w:r w:rsidR="002C0A87" w:rsidRPr="00F12938">
        <w:rPr>
          <w:rFonts w:ascii="Times New Roman" w:hAnsi="Times New Roman"/>
          <w:sz w:val="24"/>
          <w:szCs w:val="24"/>
        </w:rPr>
        <w:t xml:space="preserve"> от других бюджетов бюджетной системы РФ</w:t>
      </w:r>
      <w:r w:rsidR="00C9783F" w:rsidRPr="00F12938">
        <w:rPr>
          <w:rFonts w:ascii="Times New Roman" w:hAnsi="Times New Roman"/>
          <w:sz w:val="24"/>
          <w:szCs w:val="24"/>
        </w:rPr>
        <w:t>, имеющих целевое назначение</w:t>
      </w:r>
      <w:r w:rsidR="00CD42A9" w:rsidRPr="00F12938">
        <w:rPr>
          <w:rFonts w:ascii="Times New Roman" w:hAnsi="Times New Roman"/>
          <w:sz w:val="24"/>
          <w:szCs w:val="24"/>
        </w:rPr>
        <w:t>.</w:t>
      </w:r>
    </w:p>
    <w:p w:rsidR="00C258C8" w:rsidRPr="00F12938" w:rsidRDefault="00DE103A" w:rsidP="003B644E">
      <w:pPr>
        <w:spacing w:after="0"/>
        <w:ind w:right="-143" w:firstLine="709"/>
        <w:jc w:val="both"/>
        <w:rPr>
          <w:rFonts w:ascii="Times New Roman" w:hAnsi="Times New Roman"/>
          <w:b/>
          <w:sz w:val="24"/>
          <w:szCs w:val="24"/>
        </w:rPr>
      </w:pPr>
      <w:r w:rsidRPr="00F12938">
        <w:rPr>
          <w:rFonts w:ascii="Times New Roman" w:hAnsi="Times New Roman"/>
          <w:b/>
          <w:sz w:val="24"/>
          <w:szCs w:val="24"/>
        </w:rPr>
        <w:t xml:space="preserve">2. </w:t>
      </w:r>
      <w:r w:rsidR="00F61CBF" w:rsidRPr="00F12938">
        <w:rPr>
          <w:rFonts w:ascii="Times New Roman" w:hAnsi="Times New Roman"/>
          <w:b/>
          <w:sz w:val="24"/>
          <w:szCs w:val="24"/>
        </w:rPr>
        <w:t xml:space="preserve">Расходную часть бюджета </w:t>
      </w:r>
      <w:r w:rsidR="00F61CBF" w:rsidRPr="00F12938">
        <w:rPr>
          <w:rFonts w:ascii="Times New Roman" w:hAnsi="Times New Roman"/>
          <w:sz w:val="24"/>
          <w:szCs w:val="24"/>
        </w:rPr>
        <w:t xml:space="preserve">предлагается </w:t>
      </w:r>
      <w:r w:rsidR="00CD42A9" w:rsidRPr="00F12938">
        <w:rPr>
          <w:rFonts w:ascii="Times New Roman" w:hAnsi="Times New Roman"/>
          <w:sz w:val="24"/>
          <w:szCs w:val="24"/>
        </w:rPr>
        <w:t>уменьшить</w:t>
      </w:r>
      <w:r w:rsidR="00F61CBF" w:rsidRPr="00F12938">
        <w:rPr>
          <w:rFonts w:ascii="Times New Roman" w:hAnsi="Times New Roman"/>
          <w:sz w:val="24"/>
          <w:szCs w:val="24"/>
        </w:rPr>
        <w:t xml:space="preserve"> на</w:t>
      </w:r>
      <w:r w:rsidR="00F61CBF" w:rsidRPr="00F12938">
        <w:rPr>
          <w:rFonts w:ascii="Times New Roman" w:hAnsi="Times New Roman"/>
          <w:b/>
          <w:sz w:val="24"/>
          <w:szCs w:val="24"/>
        </w:rPr>
        <w:t xml:space="preserve"> </w:t>
      </w:r>
      <w:r w:rsidR="00CD42A9" w:rsidRPr="00F12938">
        <w:rPr>
          <w:rFonts w:ascii="Times New Roman" w:hAnsi="Times New Roman"/>
          <w:b/>
          <w:sz w:val="24"/>
          <w:szCs w:val="24"/>
        </w:rPr>
        <w:t>2 280,8</w:t>
      </w:r>
      <w:r w:rsidR="009F1894" w:rsidRPr="00F12938">
        <w:rPr>
          <w:rFonts w:ascii="Times New Roman" w:hAnsi="Times New Roman"/>
          <w:b/>
          <w:sz w:val="24"/>
          <w:szCs w:val="24"/>
        </w:rPr>
        <w:t xml:space="preserve"> </w:t>
      </w:r>
      <w:r w:rsidR="00F61CBF" w:rsidRPr="00F12938">
        <w:rPr>
          <w:rFonts w:ascii="Times New Roman" w:hAnsi="Times New Roman"/>
          <w:b/>
          <w:sz w:val="24"/>
          <w:szCs w:val="24"/>
        </w:rPr>
        <w:t>тыс.</w:t>
      </w:r>
      <w:r w:rsidRPr="00F12938">
        <w:rPr>
          <w:rFonts w:ascii="Times New Roman" w:hAnsi="Times New Roman"/>
          <w:b/>
          <w:sz w:val="24"/>
          <w:szCs w:val="24"/>
        </w:rPr>
        <w:t xml:space="preserve"> </w:t>
      </w:r>
      <w:r w:rsidR="00F61CBF" w:rsidRPr="00F12938">
        <w:rPr>
          <w:rFonts w:ascii="Times New Roman" w:hAnsi="Times New Roman"/>
          <w:b/>
          <w:sz w:val="24"/>
          <w:szCs w:val="24"/>
        </w:rPr>
        <w:t>рублей</w:t>
      </w:r>
      <w:r w:rsidR="00931006" w:rsidRPr="00F12938">
        <w:rPr>
          <w:rFonts w:ascii="Times New Roman" w:hAnsi="Times New Roman"/>
          <w:b/>
          <w:sz w:val="24"/>
          <w:szCs w:val="24"/>
        </w:rPr>
        <w:t>.</w:t>
      </w:r>
    </w:p>
    <w:p w:rsidR="00DE103A" w:rsidRPr="00F12938" w:rsidRDefault="002E4582" w:rsidP="003B644E">
      <w:pPr>
        <w:spacing w:after="0"/>
        <w:ind w:right="-143" w:firstLine="709"/>
        <w:jc w:val="both"/>
        <w:rPr>
          <w:rFonts w:ascii="Times New Roman" w:hAnsi="Times New Roman"/>
          <w:b/>
          <w:sz w:val="24"/>
          <w:szCs w:val="24"/>
        </w:rPr>
      </w:pPr>
      <w:r w:rsidRPr="00F12938">
        <w:rPr>
          <w:rFonts w:ascii="Times New Roman" w:hAnsi="Times New Roman"/>
          <w:sz w:val="24"/>
          <w:szCs w:val="24"/>
          <w:u w:val="single"/>
        </w:rPr>
        <w:t>Изменения расходной части бюджета</w:t>
      </w:r>
      <w:r w:rsidRPr="00F12938">
        <w:rPr>
          <w:rFonts w:ascii="Times New Roman" w:hAnsi="Times New Roman"/>
          <w:sz w:val="24"/>
          <w:szCs w:val="24"/>
        </w:rPr>
        <w:t xml:space="preserve"> в разрезе </w:t>
      </w:r>
      <w:r w:rsidR="00932ED3" w:rsidRPr="00F12938">
        <w:rPr>
          <w:rFonts w:ascii="Times New Roman" w:hAnsi="Times New Roman"/>
          <w:sz w:val="24"/>
          <w:szCs w:val="24"/>
        </w:rPr>
        <w:t>муниципальных пр</w:t>
      </w:r>
      <w:r w:rsidR="00253931" w:rsidRPr="00F12938">
        <w:rPr>
          <w:rFonts w:ascii="Times New Roman" w:hAnsi="Times New Roman"/>
          <w:sz w:val="24"/>
          <w:szCs w:val="24"/>
        </w:rPr>
        <w:t>о</w:t>
      </w:r>
      <w:r w:rsidR="00932ED3" w:rsidRPr="00F12938">
        <w:rPr>
          <w:rFonts w:ascii="Times New Roman" w:hAnsi="Times New Roman"/>
          <w:sz w:val="24"/>
          <w:szCs w:val="24"/>
        </w:rPr>
        <w:t>грамм</w:t>
      </w:r>
      <w:r w:rsidRPr="00F12938">
        <w:rPr>
          <w:rFonts w:ascii="Times New Roman" w:hAnsi="Times New Roman"/>
          <w:sz w:val="24"/>
          <w:szCs w:val="24"/>
        </w:rPr>
        <w:t xml:space="preserve"> представлены в таблице</w:t>
      </w:r>
      <w:r w:rsidR="00DE103A" w:rsidRPr="00F12938">
        <w:rPr>
          <w:rFonts w:ascii="Times New Roman" w:hAnsi="Times New Roman"/>
          <w:sz w:val="24"/>
          <w:szCs w:val="24"/>
        </w:rPr>
        <w:t xml:space="preserve"> </w:t>
      </w:r>
      <w:r w:rsidRPr="00F12938">
        <w:rPr>
          <w:rFonts w:ascii="Times New Roman" w:hAnsi="Times New Roman"/>
          <w:sz w:val="24"/>
          <w:szCs w:val="24"/>
        </w:rPr>
        <w:t xml:space="preserve"> «Свод вносимых изменений  и дополнений в бюджет МО ГО «Усинск» на 20</w:t>
      </w:r>
      <w:r w:rsidR="00C50394" w:rsidRPr="00F12938">
        <w:rPr>
          <w:rFonts w:ascii="Times New Roman" w:hAnsi="Times New Roman"/>
          <w:sz w:val="24"/>
          <w:szCs w:val="24"/>
        </w:rPr>
        <w:t>2</w:t>
      </w:r>
      <w:r w:rsidR="008A29F1" w:rsidRPr="00F12938">
        <w:rPr>
          <w:rFonts w:ascii="Times New Roman" w:hAnsi="Times New Roman"/>
          <w:sz w:val="24"/>
          <w:szCs w:val="24"/>
        </w:rPr>
        <w:t>3</w:t>
      </w:r>
      <w:r w:rsidRPr="00F12938">
        <w:rPr>
          <w:rFonts w:ascii="Times New Roman" w:hAnsi="Times New Roman"/>
          <w:sz w:val="24"/>
          <w:szCs w:val="24"/>
        </w:rPr>
        <w:t xml:space="preserve"> год»</w:t>
      </w:r>
      <w:r w:rsidR="00E66C57" w:rsidRPr="00F12938">
        <w:rPr>
          <w:rFonts w:ascii="Times New Roman" w:hAnsi="Times New Roman"/>
          <w:sz w:val="24"/>
          <w:szCs w:val="24"/>
        </w:rPr>
        <w:t xml:space="preserve"> (Приложение 2</w:t>
      </w:r>
      <w:r w:rsidR="00DE103A" w:rsidRPr="00F12938">
        <w:rPr>
          <w:rFonts w:ascii="Times New Roman" w:hAnsi="Times New Roman"/>
          <w:sz w:val="24"/>
          <w:szCs w:val="24"/>
        </w:rPr>
        <w:t xml:space="preserve"> к пояснительной записке</w:t>
      </w:r>
      <w:r w:rsidR="00E66C57" w:rsidRPr="00F12938">
        <w:rPr>
          <w:rFonts w:ascii="Times New Roman" w:hAnsi="Times New Roman"/>
          <w:sz w:val="24"/>
          <w:szCs w:val="24"/>
        </w:rPr>
        <w:t>)</w:t>
      </w:r>
      <w:r w:rsidRPr="00F12938">
        <w:rPr>
          <w:rFonts w:ascii="Times New Roman" w:hAnsi="Times New Roman"/>
          <w:sz w:val="24"/>
          <w:szCs w:val="24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890390" w:rsidRPr="00F12938" w:rsidRDefault="0066109F" w:rsidP="003B644E">
      <w:pPr>
        <w:pStyle w:val="a5"/>
        <w:numPr>
          <w:ilvl w:val="0"/>
          <w:numId w:val="42"/>
        </w:numPr>
        <w:spacing w:after="0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F12938">
        <w:rPr>
          <w:rFonts w:ascii="Times New Roman" w:hAnsi="Times New Roman"/>
          <w:b/>
          <w:sz w:val="24"/>
          <w:szCs w:val="24"/>
        </w:rPr>
        <w:t xml:space="preserve">Источники </w:t>
      </w:r>
      <w:r w:rsidRPr="00F12938">
        <w:rPr>
          <w:rFonts w:ascii="Times New Roman" w:hAnsi="Times New Roman"/>
          <w:sz w:val="24"/>
          <w:szCs w:val="24"/>
        </w:rPr>
        <w:t xml:space="preserve">финансирования дефицита бюджета </w:t>
      </w:r>
      <w:r w:rsidR="00C50394" w:rsidRPr="00F12938">
        <w:rPr>
          <w:rFonts w:ascii="Times New Roman" w:hAnsi="Times New Roman"/>
          <w:sz w:val="24"/>
          <w:szCs w:val="24"/>
        </w:rPr>
        <w:t>предлагается</w:t>
      </w:r>
      <w:r w:rsidR="000263BE" w:rsidRPr="00F12938">
        <w:rPr>
          <w:rFonts w:ascii="Times New Roman" w:hAnsi="Times New Roman"/>
          <w:sz w:val="24"/>
          <w:szCs w:val="24"/>
        </w:rPr>
        <w:t xml:space="preserve"> оставить без изменения</w:t>
      </w:r>
      <w:r w:rsidR="00890390" w:rsidRPr="00F12938">
        <w:rPr>
          <w:rFonts w:ascii="Times New Roman" w:hAnsi="Times New Roman"/>
          <w:sz w:val="24"/>
          <w:szCs w:val="24"/>
        </w:rPr>
        <w:t>.</w:t>
      </w:r>
    </w:p>
    <w:p w:rsidR="00781411" w:rsidRPr="00F12938" w:rsidRDefault="00781411" w:rsidP="003B644E">
      <w:pPr>
        <w:spacing w:after="0"/>
        <w:ind w:left="-142" w:right="-14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4E4B" w:rsidRPr="00AC78F7" w:rsidRDefault="00B26A31" w:rsidP="003B644E">
      <w:pPr>
        <w:spacing w:after="0"/>
        <w:ind w:left="-142" w:right="-14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12938">
        <w:rPr>
          <w:rFonts w:ascii="Times New Roman" w:hAnsi="Times New Roman"/>
          <w:b/>
          <w:sz w:val="24"/>
          <w:szCs w:val="24"/>
          <w:u w:val="single"/>
        </w:rPr>
        <w:t xml:space="preserve">Изменения по </w:t>
      </w:r>
      <w:r w:rsidR="00C27155" w:rsidRPr="00AC78F7">
        <w:rPr>
          <w:rFonts w:ascii="Times New Roman" w:hAnsi="Times New Roman"/>
          <w:b/>
          <w:sz w:val="24"/>
          <w:szCs w:val="24"/>
          <w:u w:val="single"/>
        </w:rPr>
        <w:t>202</w:t>
      </w:r>
      <w:r w:rsidR="008A373E" w:rsidRPr="00AC78F7">
        <w:rPr>
          <w:rFonts w:ascii="Times New Roman" w:hAnsi="Times New Roman"/>
          <w:b/>
          <w:sz w:val="24"/>
          <w:szCs w:val="24"/>
          <w:u w:val="single"/>
        </w:rPr>
        <w:t>4</w:t>
      </w:r>
      <w:r w:rsidR="00CD4E4B" w:rsidRPr="00AC78F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D6DD6" w:rsidRPr="00AC78F7">
        <w:rPr>
          <w:rFonts w:ascii="Times New Roman" w:hAnsi="Times New Roman"/>
          <w:b/>
          <w:sz w:val="24"/>
          <w:szCs w:val="24"/>
          <w:u w:val="single"/>
        </w:rPr>
        <w:t xml:space="preserve">и 2025 </w:t>
      </w:r>
      <w:r w:rsidR="00CD4E4B" w:rsidRPr="00AC78F7">
        <w:rPr>
          <w:rFonts w:ascii="Times New Roman" w:hAnsi="Times New Roman"/>
          <w:b/>
          <w:sz w:val="24"/>
          <w:szCs w:val="24"/>
          <w:u w:val="single"/>
        </w:rPr>
        <w:t>год</w:t>
      </w:r>
      <w:r w:rsidR="00CD6DD6" w:rsidRPr="00AC78F7">
        <w:rPr>
          <w:rFonts w:ascii="Times New Roman" w:hAnsi="Times New Roman"/>
          <w:b/>
          <w:sz w:val="24"/>
          <w:szCs w:val="24"/>
          <w:u w:val="single"/>
        </w:rPr>
        <w:t>ам</w:t>
      </w:r>
    </w:p>
    <w:p w:rsidR="00CD6DD6" w:rsidRPr="00AC78F7" w:rsidRDefault="00CD42A9" w:rsidP="006E517C">
      <w:pPr>
        <w:pStyle w:val="a5"/>
        <w:numPr>
          <w:ilvl w:val="0"/>
          <w:numId w:val="45"/>
        </w:num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AC78F7">
        <w:rPr>
          <w:rFonts w:ascii="Times New Roman" w:hAnsi="Times New Roman"/>
          <w:b/>
          <w:sz w:val="24"/>
          <w:szCs w:val="24"/>
        </w:rPr>
        <w:t>Объем д</w:t>
      </w:r>
      <w:r w:rsidR="008A373E" w:rsidRPr="00AC78F7">
        <w:rPr>
          <w:rFonts w:ascii="Times New Roman" w:hAnsi="Times New Roman"/>
          <w:b/>
          <w:sz w:val="24"/>
          <w:szCs w:val="24"/>
        </w:rPr>
        <w:t>оходн</w:t>
      </w:r>
      <w:r w:rsidRPr="00AC78F7">
        <w:rPr>
          <w:rFonts w:ascii="Times New Roman" w:hAnsi="Times New Roman"/>
          <w:b/>
          <w:sz w:val="24"/>
          <w:szCs w:val="24"/>
        </w:rPr>
        <w:t>ой</w:t>
      </w:r>
      <w:r w:rsidR="008A373E" w:rsidRPr="00AC78F7">
        <w:rPr>
          <w:rFonts w:ascii="Times New Roman" w:hAnsi="Times New Roman"/>
          <w:b/>
          <w:sz w:val="24"/>
          <w:szCs w:val="24"/>
        </w:rPr>
        <w:t xml:space="preserve"> </w:t>
      </w:r>
      <w:r w:rsidR="00CD6DD6" w:rsidRPr="00AC78F7">
        <w:rPr>
          <w:rFonts w:ascii="Times New Roman" w:hAnsi="Times New Roman"/>
          <w:b/>
          <w:sz w:val="24"/>
          <w:szCs w:val="24"/>
        </w:rPr>
        <w:t>и расходн</w:t>
      </w:r>
      <w:r w:rsidRPr="00AC78F7">
        <w:rPr>
          <w:rFonts w:ascii="Times New Roman" w:hAnsi="Times New Roman"/>
          <w:b/>
          <w:sz w:val="24"/>
          <w:szCs w:val="24"/>
        </w:rPr>
        <w:t>ой</w:t>
      </w:r>
      <w:r w:rsidR="00CD6DD6" w:rsidRPr="00AC78F7">
        <w:rPr>
          <w:rFonts w:ascii="Times New Roman" w:hAnsi="Times New Roman"/>
          <w:sz w:val="24"/>
          <w:szCs w:val="24"/>
        </w:rPr>
        <w:t xml:space="preserve"> </w:t>
      </w:r>
      <w:r w:rsidR="008A373E" w:rsidRPr="00AC78F7">
        <w:rPr>
          <w:rFonts w:ascii="Times New Roman" w:hAnsi="Times New Roman"/>
          <w:sz w:val="24"/>
          <w:szCs w:val="24"/>
        </w:rPr>
        <w:t>част</w:t>
      </w:r>
      <w:r w:rsidRPr="00AC78F7">
        <w:rPr>
          <w:rFonts w:ascii="Times New Roman" w:hAnsi="Times New Roman"/>
          <w:sz w:val="24"/>
          <w:szCs w:val="24"/>
        </w:rPr>
        <w:t>и</w:t>
      </w:r>
      <w:r w:rsidR="008A373E" w:rsidRPr="00AC78F7">
        <w:rPr>
          <w:rFonts w:ascii="Times New Roman" w:hAnsi="Times New Roman"/>
          <w:sz w:val="24"/>
          <w:szCs w:val="24"/>
        </w:rPr>
        <w:t xml:space="preserve"> бюджета </w:t>
      </w:r>
      <w:r w:rsidRPr="00AC78F7">
        <w:rPr>
          <w:rFonts w:ascii="Times New Roman" w:hAnsi="Times New Roman"/>
          <w:sz w:val="24"/>
          <w:szCs w:val="24"/>
        </w:rPr>
        <w:t>о</w:t>
      </w:r>
      <w:r w:rsidR="006E517C" w:rsidRPr="00AC78F7">
        <w:rPr>
          <w:rFonts w:ascii="Times New Roman" w:hAnsi="Times New Roman"/>
          <w:sz w:val="24"/>
          <w:szCs w:val="24"/>
        </w:rPr>
        <w:t>с</w:t>
      </w:r>
      <w:r w:rsidRPr="00AC78F7">
        <w:rPr>
          <w:rFonts w:ascii="Times New Roman" w:hAnsi="Times New Roman"/>
          <w:sz w:val="24"/>
          <w:szCs w:val="24"/>
        </w:rPr>
        <w:t>тается без изменений</w:t>
      </w:r>
      <w:r w:rsidR="006E517C" w:rsidRPr="00AC78F7">
        <w:rPr>
          <w:rFonts w:ascii="Times New Roman" w:hAnsi="Times New Roman"/>
          <w:sz w:val="24"/>
          <w:szCs w:val="24"/>
        </w:rPr>
        <w:t>.</w:t>
      </w:r>
    </w:p>
    <w:p w:rsidR="0032762E" w:rsidRPr="00F12938" w:rsidRDefault="006E517C" w:rsidP="006E517C">
      <w:pPr>
        <w:pStyle w:val="a5"/>
        <w:autoSpaceDE w:val="0"/>
        <w:autoSpaceDN w:val="0"/>
        <w:adjustRightInd w:val="0"/>
        <w:ind w:left="0" w:right="-143" w:firstLine="709"/>
        <w:jc w:val="both"/>
        <w:rPr>
          <w:rFonts w:ascii="Times New Roman" w:hAnsi="Times New Roman"/>
          <w:sz w:val="24"/>
          <w:szCs w:val="24"/>
        </w:rPr>
      </w:pPr>
      <w:r w:rsidRPr="00AC78F7">
        <w:rPr>
          <w:rFonts w:ascii="Times New Roman" w:eastAsia="Calibri" w:hAnsi="Times New Roman"/>
          <w:sz w:val="24"/>
          <w:szCs w:val="24"/>
          <w:lang w:eastAsia="en-US"/>
        </w:rPr>
        <w:t>В Расходной части бюджета на 2024 год предусмотрено перемещение бюджетных ассигнований для заключения муниципальных контрактов в 2023 году с оплатой в 2024 году</w:t>
      </w:r>
      <w:r w:rsidR="00AC78F7" w:rsidRPr="00AC78F7">
        <w:rPr>
          <w:rFonts w:ascii="Times New Roman" w:eastAsia="Calibri" w:hAnsi="Times New Roman"/>
          <w:sz w:val="24"/>
          <w:szCs w:val="24"/>
          <w:lang w:eastAsia="en-US"/>
        </w:rPr>
        <w:t>, в 2025 год - изменения не вносятся.</w:t>
      </w:r>
      <w:r w:rsidRPr="00AC78F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2762E" w:rsidRPr="00AC78F7">
        <w:rPr>
          <w:rFonts w:ascii="Times New Roman" w:hAnsi="Times New Roman"/>
          <w:sz w:val="24"/>
          <w:szCs w:val="24"/>
          <w:u w:val="single"/>
        </w:rPr>
        <w:t>Изменения расходной части бюджета</w:t>
      </w:r>
      <w:r w:rsidR="0032762E" w:rsidRPr="00AC78F7">
        <w:rPr>
          <w:rFonts w:ascii="Times New Roman" w:hAnsi="Times New Roman"/>
          <w:sz w:val="24"/>
          <w:szCs w:val="24"/>
        </w:rPr>
        <w:t xml:space="preserve"> в разрезе муниципальных программ представлены в таблице  «Свод вносимых изменений  и дополнений в бюджет МО ГО «Усинск» на 2024</w:t>
      </w:r>
      <w:r w:rsidR="00781411" w:rsidRPr="00AC78F7">
        <w:rPr>
          <w:rFonts w:ascii="Times New Roman" w:hAnsi="Times New Roman"/>
          <w:sz w:val="24"/>
          <w:szCs w:val="24"/>
        </w:rPr>
        <w:t xml:space="preserve"> и 2025</w:t>
      </w:r>
      <w:r w:rsidR="0032762E" w:rsidRPr="00AC78F7">
        <w:rPr>
          <w:rFonts w:ascii="Times New Roman" w:hAnsi="Times New Roman"/>
          <w:sz w:val="24"/>
          <w:szCs w:val="24"/>
        </w:rPr>
        <w:t xml:space="preserve"> год</w:t>
      </w:r>
      <w:r w:rsidR="00781411" w:rsidRPr="00AC78F7">
        <w:rPr>
          <w:rFonts w:ascii="Times New Roman" w:hAnsi="Times New Roman"/>
          <w:sz w:val="24"/>
          <w:szCs w:val="24"/>
        </w:rPr>
        <w:t>ы</w:t>
      </w:r>
      <w:r w:rsidR="0032762E" w:rsidRPr="00AC78F7">
        <w:rPr>
          <w:rFonts w:ascii="Times New Roman" w:hAnsi="Times New Roman"/>
          <w:sz w:val="24"/>
          <w:szCs w:val="24"/>
        </w:rPr>
        <w:t xml:space="preserve"> (Приложени</w:t>
      </w:r>
      <w:r w:rsidR="00781411" w:rsidRPr="00AC78F7">
        <w:rPr>
          <w:rFonts w:ascii="Times New Roman" w:hAnsi="Times New Roman"/>
          <w:sz w:val="24"/>
          <w:szCs w:val="24"/>
        </w:rPr>
        <w:t>я</w:t>
      </w:r>
      <w:r w:rsidR="0032762E" w:rsidRPr="00AC78F7">
        <w:rPr>
          <w:rFonts w:ascii="Times New Roman" w:hAnsi="Times New Roman"/>
          <w:sz w:val="24"/>
          <w:szCs w:val="24"/>
        </w:rPr>
        <w:t xml:space="preserve"> 2.1 </w:t>
      </w:r>
      <w:r w:rsidR="00781411" w:rsidRPr="00AC78F7">
        <w:rPr>
          <w:rFonts w:ascii="Times New Roman" w:hAnsi="Times New Roman"/>
          <w:sz w:val="24"/>
          <w:szCs w:val="24"/>
        </w:rPr>
        <w:t xml:space="preserve">и 2.2 </w:t>
      </w:r>
      <w:r w:rsidR="0032762E" w:rsidRPr="00AC78F7">
        <w:rPr>
          <w:rFonts w:ascii="Times New Roman" w:hAnsi="Times New Roman"/>
          <w:sz w:val="24"/>
          <w:szCs w:val="24"/>
        </w:rPr>
        <w:t>к пояснительной записке). Обоснования, расчеты, иные подтверждающие документы по внесению изменений</w:t>
      </w:r>
      <w:r w:rsidR="0032762E" w:rsidRPr="00F12938">
        <w:rPr>
          <w:rFonts w:ascii="Times New Roman" w:hAnsi="Times New Roman"/>
          <w:sz w:val="24"/>
          <w:szCs w:val="24"/>
        </w:rPr>
        <w:t xml:space="preserve"> представлены в приложениях к указанн</w:t>
      </w:r>
      <w:r w:rsidR="00781411" w:rsidRPr="00F12938">
        <w:rPr>
          <w:rFonts w:ascii="Times New Roman" w:hAnsi="Times New Roman"/>
          <w:sz w:val="24"/>
          <w:szCs w:val="24"/>
        </w:rPr>
        <w:t>ым</w:t>
      </w:r>
      <w:r w:rsidR="0032762E" w:rsidRPr="00F12938">
        <w:rPr>
          <w:rFonts w:ascii="Times New Roman" w:hAnsi="Times New Roman"/>
          <w:sz w:val="24"/>
          <w:szCs w:val="24"/>
        </w:rPr>
        <w:t xml:space="preserve"> таблиц</w:t>
      </w:r>
      <w:r w:rsidR="00781411" w:rsidRPr="00F12938">
        <w:rPr>
          <w:rFonts w:ascii="Times New Roman" w:hAnsi="Times New Roman"/>
          <w:sz w:val="24"/>
          <w:szCs w:val="24"/>
        </w:rPr>
        <w:t>ам</w:t>
      </w:r>
      <w:r w:rsidR="0032762E" w:rsidRPr="00F12938">
        <w:rPr>
          <w:rFonts w:ascii="Times New Roman" w:hAnsi="Times New Roman"/>
          <w:sz w:val="24"/>
          <w:szCs w:val="24"/>
        </w:rPr>
        <w:t>.</w:t>
      </w:r>
    </w:p>
    <w:p w:rsidR="00CD6DD6" w:rsidRPr="00F12938" w:rsidRDefault="00CD6DD6" w:rsidP="003B644E">
      <w:pPr>
        <w:spacing w:after="0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F12938">
        <w:rPr>
          <w:rFonts w:ascii="Times New Roman" w:hAnsi="Times New Roman"/>
          <w:b/>
          <w:sz w:val="24"/>
          <w:szCs w:val="24"/>
        </w:rPr>
        <w:t xml:space="preserve">2. Источники </w:t>
      </w:r>
      <w:r w:rsidRPr="00F12938">
        <w:rPr>
          <w:rFonts w:ascii="Times New Roman" w:hAnsi="Times New Roman"/>
          <w:sz w:val="24"/>
          <w:szCs w:val="24"/>
        </w:rPr>
        <w:t xml:space="preserve">финансирования дефицита бюджета предлагается оставить без изменения. </w:t>
      </w:r>
    </w:p>
    <w:p w:rsidR="00CD6DD6" w:rsidRPr="00F12938" w:rsidRDefault="00CD6DD6" w:rsidP="003B644E">
      <w:pPr>
        <w:spacing w:after="0"/>
        <w:ind w:right="-143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F60DD" w:rsidRPr="00F12938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F12938">
        <w:rPr>
          <w:rFonts w:ascii="Times New Roman" w:hAnsi="Times New Roman"/>
          <w:b/>
          <w:sz w:val="24"/>
          <w:szCs w:val="24"/>
          <w:u w:val="single"/>
        </w:rPr>
        <w:t>В текстовую часть Решения</w:t>
      </w:r>
      <w:r w:rsidRPr="00F12938">
        <w:rPr>
          <w:rFonts w:ascii="Times New Roman" w:hAnsi="Times New Roman"/>
          <w:sz w:val="24"/>
          <w:szCs w:val="24"/>
        </w:rPr>
        <w:t xml:space="preserve"> вносятся соответствующие изменения:</w:t>
      </w:r>
    </w:p>
    <w:p w:rsidR="00CF60DD" w:rsidRPr="00F12938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F12938">
        <w:rPr>
          <w:rFonts w:ascii="Times New Roman" w:hAnsi="Times New Roman"/>
          <w:sz w:val="24"/>
          <w:szCs w:val="24"/>
        </w:rPr>
        <w:t>- в стать</w:t>
      </w:r>
      <w:r w:rsidR="0032762E" w:rsidRPr="00F12938">
        <w:rPr>
          <w:rFonts w:ascii="Times New Roman" w:hAnsi="Times New Roman"/>
          <w:sz w:val="24"/>
          <w:szCs w:val="24"/>
        </w:rPr>
        <w:t>ю</w:t>
      </w:r>
      <w:r w:rsidRPr="00F12938">
        <w:rPr>
          <w:rFonts w:ascii="Times New Roman" w:hAnsi="Times New Roman"/>
          <w:sz w:val="24"/>
          <w:szCs w:val="24"/>
        </w:rPr>
        <w:t xml:space="preserve"> 1 Решения изменения вносятся в связи с предлагаемыми изменениями в бюджет на 202</w:t>
      </w:r>
      <w:r w:rsidR="00CD42A9" w:rsidRPr="00F12938">
        <w:rPr>
          <w:rFonts w:ascii="Times New Roman" w:hAnsi="Times New Roman"/>
          <w:sz w:val="24"/>
          <w:szCs w:val="24"/>
        </w:rPr>
        <w:t xml:space="preserve">3 </w:t>
      </w:r>
      <w:r w:rsidRPr="00F12938">
        <w:rPr>
          <w:rFonts w:ascii="Times New Roman" w:hAnsi="Times New Roman"/>
          <w:sz w:val="24"/>
          <w:szCs w:val="24"/>
        </w:rPr>
        <w:t>год</w:t>
      </w:r>
      <w:r w:rsidR="00CD42A9" w:rsidRPr="00F12938">
        <w:rPr>
          <w:rFonts w:ascii="Times New Roman" w:hAnsi="Times New Roman"/>
          <w:sz w:val="24"/>
          <w:szCs w:val="24"/>
        </w:rPr>
        <w:t xml:space="preserve"> по объему доходов, расходов</w:t>
      </w:r>
      <w:r w:rsidRPr="00F12938">
        <w:rPr>
          <w:rFonts w:ascii="Times New Roman" w:hAnsi="Times New Roman"/>
          <w:sz w:val="24"/>
          <w:szCs w:val="24"/>
        </w:rPr>
        <w:t>;</w:t>
      </w:r>
    </w:p>
    <w:p w:rsidR="00CF60DD" w:rsidRPr="00F12938" w:rsidRDefault="00CF60DD" w:rsidP="003B644E">
      <w:pPr>
        <w:spacing w:after="0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F12938">
        <w:rPr>
          <w:rFonts w:ascii="Times New Roman" w:hAnsi="Times New Roman"/>
          <w:sz w:val="24"/>
          <w:szCs w:val="24"/>
        </w:rPr>
        <w:t>- в статью 3 Решения вносятся изменения в соответствии с фактическим объемом безвозмездных поступлений в доходн</w:t>
      </w:r>
      <w:r w:rsidR="00781411" w:rsidRPr="00F12938">
        <w:rPr>
          <w:rFonts w:ascii="Times New Roman" w:hAnsi="Times New Roman"/>
          <w:sz w:val="24"/>
          <w:szCs w:val="24"/>
        </w:rPr>
        <w:t>ую часть бюджета МО ГО «Усинск»</w:t>
      </w:r>
      <w:r w:rsidR="00F12938" w:rsidRPr="00F12938">
        <w:rPr>
          <w:rFonts w:ascii="Times New Roman" w:hAnsi="Times New Roman"/>
          <w:sz w:val="24"/>
          <w:szCs w:val="24"/>
        </w:rPr>
        <w:t>.</w:t>
      </w:r>
    </w:p>
    <w:p w:rsidR="0032762E" w:rsidRPr="00F12938" w:rsidRDefault="0032762E" w:rsidP="003B644E">
      <w:pPr>
        <w:autoSpaceDE w:val="0"/>
        <w:autoSpaceDN w:val="0"/>
        <w:adjustRightInd w:val="0"/>
        <w:spacing w:after="0"/>
        <w:ind w:right="-14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1D64" w:rsidRPr="00F12938" w:rsidRDefault="00321D64" w:rsidP="003B644E">
      <w:pPr>
        <w:spacing w:after="0"/>
        <w:ind w:right="-14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559E" w:rsidRPr="00F12938" w:rsidRDefault="0099559E" w:rsidP="003B644E">
      <w:pPr>
        <w:spacing w:after="0"/>
        <w:ind w:right="-14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61CBF" w:rsidRPr="00F12938" w:rsidRDefault="00CD42A9" w:rsidP="003B644E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F12938">
        <w:rPr>
          <w:rFonts w:ascii="Times New Roman" w:hAnsi="Times New Roman"/>
          <w:sz w:val="24"/>
          <w:szCs w:val="24"/>
        </w:rPr>
        <w:t>Р</w:t>
      </w:r>
      <w:r w:rsidR="00F61CBF" w:rsidRPr="00F12938">
        <w:rPr>
          <w:rFonts w:ascii="Times New Roman" w:hAnsi="Times New Roman"/>
          <w:sz w:val="24"/>
          <w:szCs w:val="24"/>
        </w:rPr>
        <w:t>уководител</w:t>
      </w:r>
      <w:r w:rsidRPr="00F12938">
        <w:rPr>
          <w:rFonts w:ascii="Times New Roman" w:hAnsi="Times New Roman"/>
          <w:sz w:val="24"/>
          <w:szCs w:val="24"/>
        </w:rPr>
        <w:t>ь</w:t>
      </w:r>
      <w:r w:rsidR="00A87DC9" w:rsidRPr="00F129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1CBF" w:rsidRPr="00F12938">
        <w:rPr>
          <w:rFonts w:ascii="Times New Roman" w:hAnsi="Times New Roman"/>
          <w:sz w:val="24"/>
          <w:szCs w:val="24"/>
        </w:rPr>
        <w:t>Финуправления</w:t>
      </w:r>
      <w:proofErr w:type="spellEnd"/>
      <w:r w:rsidR="00F61CBF" w:rsidRPr="00F12938">
        <w:rPr>
          <w:rFonts w:ascii="Times New Roman" w:hAnsi="Times New Roman"/>
          <w:sz w:val="24"/>
          <w:szCs w:val="24"/>
        </w:rPr>
        <w:t xml:space="preserve"> </w:t>
      </w:r>
    </w:p>
    <w:p w:rsidR="008402E1" w:rsidRPr="00F12938" w:rsidRDefault="00F61CBF" w:rsidP="003B644E">
      <w:pPr>
        <w:spacing w:after="0"/>
        <w:ind w:right="-143"/>
        <w:jc w:val="both"/>
        <w:rPr>
          <w:rFonts w:ascii="Times New Roman" w:hAnsi="Times New Roman"/>
          <w:sz w:val="24"/>
          <w:szCs w:val="24"/>
        </w:rPr>
      </w:pPr>
      <w:r w:rsidRPr="00F12938">
        <w:rPr>
          <w:rFonts w:ascii="Times New Roman" w:hAnsi="Times New Roman"/>
          <w:sz w:val="24"/>
          <w:szCs w:val="24"/>
        </w:rPr>
        <w:t xml:space="preserve">АМО «Усинск»                                                     </w:t>
      </w:r>
      <w:r w:rsidR="00FD0CC2" w:rsidRPr="00F12938">
        <w:rPr>
          <w:rFonts w:ascii="Times New Roman" w:hAnsi="Times New Roman"/>
          <w:sz w:val="24"/>
          <w:szCs w:val="24"/>
        </w:rPr>
        <w:t xml:space="preserve">     </w:t>
      </w:r>
      <w:r w:rsidR="00785B14">
        <w:rPr>
          <w:rFonts w:ascii="Times New Roman" w:hAnsi="Times New Roman"/>
          <w:sz w:val="24"/>
          <w:szCs w:val="24"/>
        </w:rPr>
        <w:t xml:space="preserve">                        </w:t>
      </w:r>
      <w:r w:rsidR="00FD0CC2" w:rsidRPr="00F12938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CD42A9" w:rsidRPr="00F12938">
        <w:rPr>
          <w:rFonts w:ascii="Times New Roman" w:hAnsi="Times New Roman"/>
          <w:sz w:val="24"/>
          <w:szCs w:val="24"/>
        </w:rPr>
        <w:t>С.К.Росликова</w:t>
      </w:r>
      <w:proofErr w:type="spellEnd"/>
    </w:p>
    <w:sectPr w:rsidR="008402E1" w:rsidRPr="00F12938" w:rsidSect="007C35D3">
      <w:footerReference w:type="default" r:id="rId8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14" w:rsidRDefault="00785B14" w:rsidP="00A37FD7">
      <w:pPr>
        <w:spacing w:after="0" w:line="240" w:lineRule="auto"/>
      </w:pPr>
      <w:r>
        <w:separator/>
      </w:r>
    </w:p>
  </w:endnote>
  <w:endnote w:type="continuationSeparator" w:id="1">
    <w:p w:rsidR="00785B14" w:rsidRDefault="00785B14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14" w:rsidRDefault="00785B14">
    <w:pPr>
      <w:pStyle w:val="a8"/>
      <w:jc w:val="center"/>
    </w:pPr>
    <w:fldSimple w:instr=" PAGE  ">
      <w:r w:rsidR="00FA0497">
        <w:rPr>
          <w:noProof/>
        </w:rPr>
        <w:t>1</w:t>
      </w:r>
    </w:fldSimple>
  </w:p>
  <w:p w:rsidR="00785B14" w:rsidRDefault="00785B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14" w:rsidRDefault="00785B14" w:rsidP="00A37FD7">
      <w:pPr>
        <w:spacing w:after="0" w:line="240" w:lineRule="auto"/>
      </w:pPr>
      <w:r>
        <w:separator/>
      </w:r>
    </w:p>
  </w:footnote>
  <w:footnote w:type="continuationSeparator" w:id="1">
    <w:p w:rsidR="00785B14" w:rsidRDefault="00785B14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01776"/>
    <w:multiLevelType w:val="hybridMultilevel"/>
    <w:tmpl w:val="4140C4DC"/>
    <w:lvl w:ilvl="0" w:tplc="584831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3B4206A8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9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7"/>
  </w:num>
  <w:num w:numId="2">
    <w:abstractNumId w:val="32"/>
  </w:num>
  <w:num w:numId="3">
    <w:abstractNumId w:val="24"/>
  </w:num>
  <w:num w:numId="4">
    <w:abstractNumId w:val="3"/>
  </w:num>
  <w:num w:numId="5">
    <w:abstractNumId w:val="16"/>
  </w:num>
  <w:num w:numId="6">
    <w:abstractNumId w:val="23"/>
  </w:num>
  <w:num w:numId="7">
    <w:abstractNumId w:val="35"/>
  </w:num>
  <w:num w:numId="8">
    <w:abstractNumId w:val="7"/>
  </w:num>
  <w:num w:numId="9">
    <w:abstractNumId w:val="11"/>
  </w:num>
  <w:num w:numId="10">
    <w:abstractNumId w:val="10"/>
  </w:num>
  <w:num w:numId="11">
    <w:abstractNumId w:val="31"/>
  </w:num>
  <w:num w:numId="12">
    <w:abstractNumId w:val="41"/>
  </w:num>
  <w:num w:numId="13">
    <w:abstractNumId w:val="4"/>
  </w:num>
  <w:num w:numId="14">
    <w:abstractNumId w:val="20"/>
  </w:num>
  <w:num w:numId="15">
    <w:abstractNumId w:val="40"/>
  </w:num>
  <w:num w:numId="16">
    <w:abstractNumId w:val="9"/>
  </w:num>
  <w:num w:numId="17">
    <w:abstractNumId w:val="15"/>
  </w:num>
  <w:num w:numId="18">
    <w:abstractNumId w:val="18"/>
  </w:num>
  <w:num w:numId="19">
    <w:abstractNumId w:val="33"/>
  </w:num>
  <w:num w:numId="20">
    <w:abstractNumId w:val="22"/>
  </w:num>
  <w:num w:numId="21">
    <w:abstractNumId w:val="34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17"/>
  </w:num>
  <w:num w:numId="27">
    <w:abstractNumId w:val="39"/>
  </w:num>
  <w:num w:numId="28">
    <w:abstractNumId w:val="12"/>
  </w:num>
  <w:num w:numId="29">
    <w:abstractNumId w:val="19"/>
  </w:num>
  <w:num w:numId="30">
    <w:abstractNumId w:val="13"/>
  </w:num>
  <w:num w:numId="31">
    <w:abstractNumId w:val="14"/>
  </w:num>
  <w:num w:numId="32">
    <w:abstractNumId w:val="25"/>
  </w:num>
  <w:num w:numId="33">
    <w:abstractNumId w:val="36"/>
  </w:num>
  <w:num w:numId="34">
    <w:abstractNumId w:val="30"/>
  </w:num>
  <w:num w:numId="35">
    <w:abstractNumId w:val="8"/>
  </w:num>
  <w:num w:numId="36">
    <w:abstractNumId w:val="38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6"/>
  </w:num>
  <w:num w:numId="40">
    <w:abstractNumId w:val="21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375F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52DB"/>
    <w:rsid w:val="000252F1"/>
    <w:rsid w:val="000263BE"/>
    <w:rsid w:val="00027154"/>
    <w:rsid w:val="00030E4F"/>
    <w:rsid w:val="00031719"/>
    <w:rsid w:val="00033CFD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1D0"/>
    <w:rsid w:val="00056ABB"/>
    <w:rsid w:val="00056B05"/>
    <w:rsid w:val="0006111C"/>
    <w:rsid w:val="000702DC"/>
    <w:rsid w:val="0007149C"/>
    <w:rsid w:val="000718BE"/>
    <w:rsid w:val="0007631E"/>
    <w:rsid w:val="00077CF5"/>
    <w:rsid w:val="00084D1A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FDC"/>
    <w:rsid w:val="000D2D43"/>
    <w:rsid w:val="000D339E"/>
    <w:rsid w:val="000D6942"/>
    <w:rsid w:val="000E7950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916DA"/>
    <w:rsid w:val="001966E9"/>
    <w:rsid w:val="00196967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C01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177B2"/>
    <w:rsid w:val="00221B98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D529D"/>
    <w:rsid w:val="002E00CC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44E"/>
    <w:rsid w:val="003B651F"/>
    <w:rsid w:val="003B66CC"/>
    <w:rsid w:val="003B7242"/>
    <w:rsid w:val="003B7477"/>
    <w:rsid w:val="003B7C63"/>
    <w:rsid w:val="003C0F25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44AB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679A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01E8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E517C"/>
    <w:rsid w:val="006F1F19"/>
    <w:rsid w:val="006F52E5"/>
    <w:rsid w:val="006F6237"/>
    <w:rsid w:val="006F6D9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1411"/>
    <w:rsid w:val="007849C0"/>
    <w:rsid w:val="007858D4"/>
    <w:rsid w:val="00785B1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C5A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F0587"/>
    <w:rsid w:val="008F2240"/>
    <w:rsid w:val="008F3969"/>
    <w:rsid w:val="008F40A6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4102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0DA6"/>
    <w:rsid w:val="00AC5618"/>
    <w:rsid w:val="00AC7817"/>
    <w:rsid w:val="00AC78F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0721"/>
    <w:rsid w:val="00B0135F"/>
    <w:rsid w:val="00B02039"/>
    <w:rsid w:val="00B043AE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288B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65349"/>
    <w:rsid w:val="00C70582"/>
    <w:rsid w:val="00C805CA"/>
    <w:rsid w:val="00C82636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2A9"/>
    <w:rsid w:val="00CD4E1B"/>
    <w:rsid w:val="00CD4E4B"/>
    <w:rsid w:val="00CD6DD6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1D6A"/>
    <w:rsid w:val="00D83C95"/>
    <w:rsid w:val="00D85F06"/>
    <w:rsid w:val="00D8737D"/>
    <w:rsid w:val="00D87D8C"/>
    <w:rsid w:val="00D906C3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D4438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4EC1"/>
    <w:rsid w:val="00DF694D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A0593"/>
    <w:rsid w:val="00EA1FA9"/>
    <w:rsid w:val="00EA309C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562F"/>
    <w:rsid w:val="00EF635B"/>
    <w:rsid w:val="00EF70E1"/>
    <w:rsid w:val="00F0153E"/>
    <w:rsid w:val="00F10D8B"/>
    <w:rsid w:val="00F11E27"/>
    <w:rsid w:val="00F12938"/>
    <w:rsid w:val="00F1398A"/>
    <w:rsid w:val="00F14502"/>
    <w:rsid w:val="00F1478A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0497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8447-8727-4ACD-A70B-52BDCD83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Росликова Светлана Константиновна</cp:lastModifiedBy>
  <cp:revision>121</cp:revision>
  <cp:lastPrinted>2023-09-15T05:53:00Z</cp:lastPrinted>
  <dcterms:created xsi:type="dcterms:W3CDTF">2019-06-02T08:28:00Z</dcterms:created>
  <dcterms:modified xsi:type="dcterms:W3CDTF">2023-09-15T06:00:00Z</dcterms:modified>
</cp:coreProperties>
</file>